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F4" w:rsidRDefault="00B96DF4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B96DF4" w:rsidRDefault="00FD129B" w:rsidP="00FD129B">
      <w:pPr>
        <w:spacing w:line="40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</w:t>
      </w:r>
      <w:r w:rsidR="00B96DF4">
        <w:rPr>
          <w:rFonts w:ascii="方正仿宋简体" w:eastAsia="方正仿宋简体" w:hAnsi="宋体" w:cs="宋体" w:hint="eastAsia"/>
          <w:kern w:val="0"/>
          <w:sz w:val="28"/>
          <w:szCs w:val="28"/>
        </w:rPr>
        <w:t>：</w:t>
      </w:r>
      <w:r w:rsidRPr="00FD129B">
        <w:rPr>
          <w:rFonts w:ascii="方正仿宋简体" w:eastAsia="方正仿宋简体" w:hAnsi="宋体" w:cs="宋体" w:hint="eastAsia"/>
          <w:kern w:val="0"/>
          <w:sz w:val="28"/>
          <w:szCs w:val="28"/>
        </w:rPr>
        <w:t>大庆华科股份有限公司改性剂（聚异丁烯基丁二酸酐）</w:t>
      </w:r>
    </w:p>
    <w:p w:rsidR="00B96DF4" w:rsidRPr="00E14F29" w:rsidRDefault="00B96DF4">
      <w:pPr>
        <w:spacing w:line="560" w:lineRule="exact"/>
        <w:jc w:val="left"/>
        <w:rPr>
          <w:rFonts w:ascii="黑体" w:eastAsia="黑体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FD129B" w:rsidRPr="00FD129B">
        <w:rPr>
          <w:rFonts w:ascii="方正仿宋简体" w:eastAsia="方正仿宋简体" w:hAnsi="宋体" w:cs="宋体"/>
          <w:kern w:val="0"/>
          <w:sz w:val="28"/>
          <w:szCs w:val="28"/>
        </w:rPr>
        <w:t>DQSH-DL-2017-001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3"/>
        <w:gridCol w:w="1662"/>
        <w:gridCol w:w="2239"/>
        <w:gridCol w:w="4427"/>
      </w:tblGrid>
      <w:tr w:rsidR="00B96DF4">
        <w:trPr>
          <w:trHeight w:val="555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容</w:t>
            </w:r>
          </w:p>
        </w:tc>
      </w:tr>
      <w:tr w:rsidR="00B96DF4">
        <w:trPr>
          <w:trHeight w:val="1016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 w:val="restart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450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B96DF4">
        <w:trPr>
          <w:trHeight w:val="462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462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B96DF4" w:rsidRDefault="00B96DF4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B96DF4" w:rsidRDefault="00B96DF4">
      <w:pPr>
        <w:spacing w:line="560" w:lineRule="exact"/>
        <w:jc w:val="left"/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</w:t>
      </w:r>
      <w:r w:rsidR="00FD129B">
        <w:rPr>
          <w:rFonts w:ascii="方正仿宋简体" w:eastAsia="方正仿宋简体" w:hAnsi="宋体" w:cs="宋体" w:hint="eastAsia"/>
          <w:kern w:val="0"/>
          <w:sz w:val="28"/>
          <w:szCs w:val="28"/>
        </w:rPr>
        <w:t>交的投标与此登记表中登记的内容不符，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书面要求招标机构修改的，将导致该投标人的投标作废。</w:t>
      </w:r>
    </w:p>
    <w:sectPr w:rsidR="00B96DF4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55" w:rsidRDefault="00B67555" w:rsidP="00FD129B">
      <w:r>
        <w:separator/>
      </w:r>
    </w:p>
  </w:endnote>
  <w:endnote w:type="continuationSeparator" w:id="1">
    <w:p w:rsidR="00B67555" w:rsidRDefault="00B67555" w:rsidP="00FD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55" w:rsidRDefault="00B67555" w:rsidP="00FD129B">
      <w:r>
        <w:separator/>
      </w:r>
    </w:p>
  </w:footnote>
  <w:footnote w:type="continuationSeparator" w:id="1">
    <w:p w:rsidR="00B67555" w:rsidRDefault="00B67555" w:rsidP="00FD1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33ED0"/>
    <w:rsid w:val="00047AF3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2B09"/>
    <w:rsid w:val="00485C78"/>
    <w:rsid w:val="004921DF"/>
    <w:rsid w:val="004B1D84"/>
    <w:rsid w:val="004D72E1"/>
    <w:rsid w:val="004F39D6"/>
    <w:rsid w:val="004F4246"/>
    <w:rsid w:val="00501B6D"/>
    <w:rsid w:val="00525049"/>
    <w:rsid w:val="00554DE3"/>
    <w:rsid w:val="005A1A81"/>
    <w:rsid w:val="005A7290"/>
    <w:rsid w:val="005A7EC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A79CB"/>
    <w:rsid w:val="007C5CC1"/>
    <w:rsid w:val="007D67CB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43D3F"/>
    <w:rsid w:val="00A730A2"/>
    <w:rsid w:val="00A955A0"/>
    <w:rsid w:val="00AA3C3E"/>
    <w:rsid w:val="00AA440E"/>
    <w:rsid w:val="00AC2740"/>
    <w:rsid w:val="00AC64D2"/>
    <w:rsid w:val="00B010D0"/>
    <w:rsid w:val="00B12A66"/>
    <w:rsid w:val="00B36E65"/>
    <w:rsid w:val="00B67555"/>
    <w:rsid w:val="00B7045A"/>
    <w:rsid w:val="00B71ADF"/>
    <w:rsid w:val="00B73041"/>
    <w:rsid w:val="00B73D2E"/>
    <w:rsid w:val="00B858EC"/>
    <w:rsid w:val="00B86A68"/>
    <w:rsid w:val="00B966C6"/>
    <w:rsid w:val="00B96DF4"/>
    <w:rsid w:val="00BC733F"/>
    <w:rsid w:val="00BD1AF2"/>
    <w:rsid w:val="00BE2CED"/>
    <w:rsid w:val="00BE3B86"/>
    <w:rsid w:val="00C065A6"/>
    <w:rsid w:val="00C06ED4"/>
    <w:rsid w:val="00C447B7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14F29"/>
    <w:rsid w:val="00E41398"/>
    <w:rsid w:val="00E53FD0"/>
    <w:rsid w:val="00E92AEE"/>
    <w:rsid w:val="00EC3F95"/>
    <w:rsid w:val="00EC5B74"/>
    <w:rsid w:val="00ED22CB"/>
    <w:rsid w:val="00EE32B8"/>
    <w:rsid w:val="00F36496"/>
    <w:rsid w:val="00F41AA2"/>
    <w:rsid w:val="00F4758B"/>
    <w:rsid w:val="00F6281B"/>
    <w:rsid w:val="00F74184"/>
    <w:rsid w:val="00F80FD7"/>
    <w:rsid w:val="00F976B2"/>
    <w:rsid w:val="00FB0845"/>
    <w:rsid w:val="00FB2D63"/>
    <w:rsid w:val="00FB47D6"/>
    <w:rsid w:val="00FD129B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29B"/>
    <w:rPr>
      <w:rFonts w:ascii="Calibri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29B"/>
    <w:rPr>
      <w:rFonts w:ascii="Calibri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subject/>
  <dc:creator>朱刘苗</dc:creator>
  <cp:keywords/>
  <dc:description/>
  <cp:lastModifiedBy>FXM</cp:lastModifiedBy>
  <cp:revision>8</cp:revision>
  <dcterms:created xsi:type="dcterms:W3CDTF">2015-08-16T09:10:00Z</dcterms:created>
  <dcterms:modified xsi:type="dcterms:W3CDTF">2017-01-12T07:34:00Z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